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8939" w14:textId="1C8C39A2" w:rsidR="00D65FBC" w:rsidRPr="006F2F6C" w:rsidRDefault="00B24D54" w:rsidP="006F2F6C">
      <w:pPr>
        <w:pStyle w:val="KeinLeerraum"/>
        <w:jc w:val="center"/>
        <w:rPr>
          <w:b/>
          <w:bCs/>
          <w:sz w:val="32"/>
          <w:szCs w:val="32"/>
        </w:rPr>
      </w:pPr>
      <w:r w:rsidRPr="006F2F6C">
        <w:rPr>
          <w:b/>
          <w:bCs/>
          <w:sz w:val="32"/>
          <w:szCs w:val="32"/>
        </w:rPr>
        <w:t>Straubing in der Basketball-Bezirksliga weiterhin ungeschlagen</w:t>
      </w:r>
    </w:p>
    <w:p w14:paraId="79AB5E8E" w14:textId="5C3981BF" w:rsidR="00B24D54" w:rsidRPr="006F2F6C" w:rsidRDefault="00B24D54" w:rsidP="006F2F6C">
      <w:pPr>
        <w:pStyle w:val="KeinLeerraum"/>
        <w:jc w:val="center"/>
        <w:rPr>
          <w:sz w:val="28"/>
          <w:szCs w:val="28"/>
        </w:rPr>
      </w:pPr>
      <w:r w:rsidRPr="006F2F6C">
        <w:rPr>
          <w:sz w:val="28"/>
          <w:szCs w:val="28"/>
        </w:rPr>
        <w:t>Hart erkämpfter 74:56-Sieg. Herren 2 verlieren erneut</w:t>
      </w:r>
    </w:p>
    <w:p w14:paraId="6B2582F2" w14:textId="191D6864" w:rsidR="00B24D54" w:rsidRDefault="00B24D54" w:rsidP="00B24D54">
      <w:pPr>
        <w:pStyle w:val="KeinLeerraum"/>
      </w:pPr>
    </w:p>
    <w:p w14:paraId="1CAA5A80" w14:textId="77777777" w:rsidR="006729DE" w:rsidRDefault="006729DE" w:rsidP="00B24D54">
      <w:pPr>
        <w:pStyle w:val="KeinLeerraum"/>
      </w:pPr>
    </w:p>
    <w:p w14:paraId="183A7C27" w14:textId="743E7F66" w:rsidR="00B24D54" w:rsidRDefault="00B24D54" w:rsidP="00B24D54">
      <w:pPr>
        <w:pStyle w:val="KeinLeerraum"/>
      </w:pPr>
      <w:r>
        <w:t>(</w:t>
      </w:r>
      <w:proofErr w:type="spellStart"/>
      <w:r>
        <w:t>jb</w:t>
      </w:r>
      <w:proofErr w:type="spellEnd"/>
      <w:r>
        <w:t xml:space="preserve">) Letzten Sonntag kam es zu Aufeinandertreffen des Tabellenführers und des Tabellenzweiten in der </w:t>
      </w:r>
      <w:proofErr w:type="spellStart"/>
      <w:r>
        <w:t>Bezirkliga</w:t>
      </w:r>
      <w:proofErr w:type="spellEnd"/>
      <w:r>
        <w:t xml:space="preserve"> Ost: Die „Black Panthers“ </w:t>
      </w:r>
      <w:r w:rsidR="006F2F6C">
        <w:t xml:space="preserve">empfingen </w:t>
      </w:r>
      <w:r w:rsidR="001E1901">
        <w:t xml:space="preserve">die „Dukes“ aus Burghausen. </w:t>
      </w:r>
      <w:proofErr w:type="gramStart"/>
      <w:r w:rsidR="001E1901">
        <w:t>Nach einem lange ausgeglichenen Spiel</w:t>
      </w:r>
      <w:proofErr w:type="gramEnd"/>
      <w:r w:rsidR="001E1901">
        <w:t xml:space="preserve"> gewannen die Hausherren mit 74:56. Anschließend empfingen die „Blue Devils“ das Team aus Pocking. Der Gast erwies sich als zu stark und die Hausherren verloren mit 44:61.</w:t>
      </w:r>
    </w:p>
    <w:p w14:paraId="3C0D688C" w14:textId="697089E4" w:rsidR="001E1901" w:rsidRDefault="001E1901" w:rsidP="00B24D54">
      <w:pPr>
        <w:pStyle w:val="KeinLeerraum"/>
      </w:pPr>
    </w:p>
    <w:p w14:paraId="0925A629" w14:textId="7E021AB9" w:rsidR="006F2F6C" w:rsidRDefault="001E1901" w:rsidP="00B24D54">
      <w:pPr>
        <w:pStyle w:val="KeinLeerraum"/>
      </w:pPr>
      <w:r>
        <w:t xml:space="preserve">Die Zuschauerränge waren gut gefüllt als die beiden Mannschaften die Halle betraten. Deutlich nervös starteten die Straubinger und da die Gäste </w:t>
      </w:r>
      <w:r w:rsidR="009212AF">
        <w:t xml:space="preserve">in den ersten Minuten </w:t>
      </w:r>
      <w:r>
        <w:t xml:space="preserve">das Visier besser eingestellt hatten, mussten die „Black Panthers“ in dieser Saison zum ersten Mal einem Rückstand hinterherlaufen. 2:14 betrug der Rückstand doch als sich die Anfangsnervosität gelegt hatte, kamen die Mannen um Coach </w:t>
      </w:r>
      <w:r w:rsidR="006F2F6C">
        <w:t>William</w:t>
      </w:r>
      <w:r>
        <w:t xml:space="preserve"> immer näher an die Burghausener heran. </w:t>
      </w:r>
    </w:p>
    <w:p w14:paraId="10D8FF6B" w14:textId="6BF55E62" w:rsidR="006F2F6C" w:rsidRDefault="009212AF" w:rsidP="00B24D54">
      <w:pPr>
        <w:pStyle w:val="KeinLeerraum"/>
      </w:pPr>
      <w:r>
        <w:t xml:space="preserve">Nach 10 Minuten war es nur noch 1 Punkt (17:18). Im zweiten Viertel konnten die Black Panthers in Führung gehen, doch wie ausgeglichen das Spiel war, zeigt der Halbzeitstand von 36:34. Nicht nur die Zuschauer waren zu diesem Zeitpunkt wie elektrisiert, auch die Spieler beider Teams feuerten ihre jeweiligen Mitspieler lautstark an. </w:t>
      </w:r>
    </w:p>
    <w:p w14:paraId="1BD9963E" w14:textId="49D37E06" w:rsidR="006F2F6C" w:rsidRDefault="006F2F6C" w:rsidP="00B24D54">
      <w:pPr>
        <w:pStyle w:val="KeinLeerraum"/>
      </w:pPr>
      <w:r>
        <w:t>I</w:t>
      </w:r>
      <w:r w:rsidR="009212AF">
        <w:t xml:space="preserve">m dritten Viertel konnten sich die Straubinger leicht absetzen (53:46), doch beruhigend war der Vorsprung nicht. </w:t>
      </w:r>
      <w:r>
        <w:t>William</w:t>
      </w:r>
      <w:r w:rsidR="009212AF">
        <w:t xml:space="preserve"> stellte in den ersten 5 Minuten des letzten Spielabschnittes die Defense um, und das entschied das Spiel. Die Black Panthers legten einen 13:0-Lauf aufs Parkett und bauten die Führung auf 20 Punkte zum 66:46 aus. </w:t>
      </w:r>
    </w:p>
    <w:p w14:paraId="02347F6E" w14:textId="05657D6D" w:rsidR="00AB142C" w:rsidRDefault="009212AF" w:rsidP="00B24D54">
      <w:pPr>
        <w:pStyle w:val="KeinLeerraum"/>
      </w:pPr>
      <w:r>
        <w:t>Das Spiel endete 74:56 und die Straubinger führen jetzt die Tabelle ungeschlagen mit 10 Siegen an. Nächstes Wochenende geht die Reise nach Rott am In</w:t>
      </w:r>
      <w:r w:rsidR="00AB142C">
        <w:t xml:space="preserve">n. </w:t>
      </w:r>
    </w:p>
    <w:p w14:paraId="2CB29B74" w14:textId="77777777" w:rsidR="006F2F6C" w:rsidRDefault="006F2F6C" w:rsidP="00B24D54">
      <w:pPr>
        <w:pStyle w:val="KeinLeerraum"/>
      </w:pPr>
    </w:p>
    <w:p w14:paraId="0AF6B83B" w14:textId="77777777" w:rsidR="006F2F6C" w:rsidRDefault="00AB142C" w:rsidP="00B24D54">
      <w:pPr>
        <w:pStyle w:val="KeinLeerraum"/>
      </w:pPr>
      <w:r>
        <w:t xml:space="preserve">Mit vielen guten Vorsätzen und voll motiviert begann die 2. Herrenmannschaft, die Blue Devils, das Spiel gegen die Gäste aus Pocking. Doch der Gast legte los wie die berühmte Feuerwehr und führte nach dem ersten Viertel bereits mit 8:23. Schier unglaublich dabei die Trefferquote der </w:t>
      </w:r>
      <w:proofErr w:type="spellStart"/>
      <w:r>
        <w:t>Pockinger</w:t>
      </w:r>
      <w:proofErr w:type="spellEnd"/>
      <w:r>
        <w:t xml:space="preserve">: Gefühlt waren 75 % der Würfe im Netz des Straubinger Korbes. </w:t>
      </w:r>
    </w:p>
    <w:p w14:paraId="1434F3D4" w14:textId="77777777" w:rsidR="006729DE" w:rsidRDefault="00AB142C" w:rsidP="00B24D54">
      <w:pPr>
        <w:pStyle w:val="KeinLeerraum"/>
      </w:pPr>
      <w:r>
        <w:t>Auch zur Halbzeit sah es nicht besser aus. Die Gäste führten mit 21:43 und egal was der Straubinger Coach Tobi</w:t>
      </w:r>
      <w:r w:rsidR="006F2F6C">
        <w:t xml:space="preserve"> </w:t>
      </w:r>
      <w:r w:rsidR="00EF5FD5">
        <w:t xml:space="preserve">in der ersten Halbzeit </w:t>
      </w:r>
      <w:r>
        <w:t xml:space="preserve">auch vorgab, die Gäste hatten darauf die passende Antwort. </w:t>
      </w:r>
    </w:p>
    <w:p w14:paraId="1D66D12A" w14:textId="4E7AC5EF" w:rsidR="001E1901" w:rsidRDefault="00AB142C" w:rsidP="00B24D54">
      <w:pPr>
        <w:pStyle w:val="KeinLeerraum"/>
      </w:pPr>
      <w:r>
        <w:t>Im dritten und vierten Viertel verlief das Spiel ausgeglichen und die Blue Devils konnten etwas aufholen, das Spiel jedoch wurde mit 44:61 verloren</w:t>
      </w:r>
      <w:r w:rsidR="00EF5FD5">
        <w:t>.</w:t>
      </w:r>
    </w:p>
    <w:p w14:paraId="57084B52" w14:textId="77777777" w:rsidR="006729DE" w:rsidRDefault="006729DE" w:rsidP="00B24D54">
      <w:pPr>
        <w:pStyle w:val="KeinLeerraum"/>
      </w:pPr>
    </w:p>
    <w:p w14:paraId="0F5D78FD" w14:textId="4D355389" w:rsidR="00EF5FD5" w:rsidRDefault="00EF5FD5" w:rsidP="00B24D54">
      <w:pPr>
        <w:pStyle w:val="KeinLeerraum"/>
      </w:pPr>
      <w:r>
        <w:t xml:space="preserve">Doch nun hilft nur tief ausatmen und sammeln, denn nächstes Wochenende kommt der Tabellenführer aus Freyung die die Sandtner-Halle. </w:t>
      </w:r>
    </w:p>
    <w:p w14:paraId="11D28AC9" w14:textId="5522F698" w:rsidR="00EF5FD5" w:rsidRDefault="00EF5FD5" w:rsidP="00B24D54">
      <w:pPr>
        <w:pStyle w:val="KeinLeerraum"/>
      </w:pPr>
    </w:p>
    <w:p w14:paraId="395AFA30" w14:textId="723CDC86" w:rsidR="00EF5FD5" w:rsidRDefault="00EF5FD5" w:rsidP="00B24D54">
      <w:pPr>
        <w:pStyle w:val="KeinLeerraum"/>
      </w:pPr>
    </w:p>
    <w:p w14:paraId="1E438B41" w14:textId="204209F1" w:rsidR="00EF5FD5" w:rsidRDefault="00EF5FD5" w:rsidP="00B24D54">
      <w:pPr>
        <w:pStyle w:val="KeinLeerraum"/>
      </w:pPr>
    </w:p>
    <w:p w14:paraId="2084276A" w14:textId="77777777" w:rsidR="00EF5FD5" w:rsidRDefault="00EF5FD5" w:rsidP="00B24D54">
      <w:pPr>
        <w:pStyle w:val="KeinLeerraum"/>
      </w:pPr>
    </w:p>
    <w:sectPr w:rsidR="00EF5FD5" w:rsidSect="00EE6F9E">
      <w:pgSz w:w="11906" w:h="16838" w:code="9"/>
      <w:pgMar w:top="1417" w:right="1417" w:bottom="1134" w:left="141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54"/>
    <w:rsid w:val="00073201"/>
    <w:rsid w:val="001E1901"/>
    <w:rsid w:val="006729DE"/>
    <w:rsid w:val="006F2F6C"/>
    <w:rsid w:val="008E7C62"/>
    <w:rsid w:val="009212AF"/>
    <w:rsid w:val="00930272"/>
    <w:rsid w:val="00AB142C"/>
    <w:rsid w:val="00B24D54"/>
    <w:rsid w:val="00CC4F60"/>
    <w:rsid w:val="00EE6F9E"/>
    <w:rsid w:val="00EF5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0ECA"/>
  <w15:chartTrackingRefBased/>
  <w15:docId w15:val="{68C80B50-9B8C-457B-87C7-E8503E46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24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Jürgen (PVA)</dc:creator>
  <cp:keywords/>
  <dc:description/>
  <cp:lastModifiedBy>Burger, Jürgen (PVA)</cp:lastModifiedBy>
  <cp:revision>2</cp:revision>
  <cp:lastPrinted>2023-01-16T12:04:00Z</cp:lastPrinted>
  <dcterms:created xsi:type="dcterms:W3CDTF">2023-01-16T12:04:00Z</dcterms:created>
  <dcterms:modified xsi:type="dcterms:W3CDTF">2023-01-16T12:04:00Z</dcterms:modified>
</cp:coreProperties>
</file>